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37DEA">
      <w:pPr>
        <w:jc w:val="center"/>
        <w:rPr>
          <w:b/>
          <w:caps/>
        </w:rPr>
      </w:pPr>
      <w:r>
        <w:rPr>
          <w:b/>
          <w:caps/>
        </w:rPr>
        <w:t>Zarządzenie Nr 78/2021</w:t>
      </w:r>
      <w:r>
        <w:rPr>
          <w:b/>
          <w:caps/>
        </w:rPr>
        <w:br/>
        <w:t>Wójta Gminy Wejherowo</w:t>
      </w:r>
    </w:p>
    <w:p w:rsidR="00A77B3E" w:rsidRDefault="00E22899">
      <w:pPr>
        <w:spacing w:before="280" w:after="280"/>
        <w:jc w:val="center"/>
        <w:rPr>
          <w:b/>
          <w:caps/>
        </w:rPr>
      </w:pPr>
      <w:r>
        <w:t>z dnia 25.06.</w:t>
      </w:r>
      <w:r w:rsidR="00237DEA">
        <w:t>2021 r.</w:t>
      </w:r>
    </w:p>
    <w:p w:rsidR="00A77B3E" w:rsidRDefault="00237DEA">
      <w:pPr>
        <w:keepNext/>
        <w:spacing w:after="480"/>
        <w:jc w:val="center"/>
      </w:pPr>
      <w:r>
        <w:rPr>
          <w:b/>
        </w:rPr>
        <w:t xml:space="preserve">w sprawie rozstrzygnięcia otwartego konkursu ofert na realizację zadań publicznych Gminy Wejherowo z zakresu wypoczynku letniego dzieci i młodzieży oraz wspierania </w:t>
      </w:r>
      <w:r>
        <w:rPr>
          <w:b/>
        </w:rPr>
        <w:t>i upowszechniania kultury fizycznej i sportu w 2021 roku.</w:t>
      </w:r>
    </w:p>
    <w:p w:rsidR="00A77B3E" w:rsidRDefault="00237DEA">
      <w:pPr>
        <w:keepLines/>
        <w:spacing w:before="120" w:after="120"/>
        <w:ind w:firstLine="227"/>
      </w:pPr>
      <w:r>
        <w:t>Na podstawie art. 30 ust. 1 ustawy z dnia 8 marca 1990 r. o samorządzie gminnym (Dz.U. z 2020 r. poz. 713, 1378, z 2021 r. poz. 1038) oraz art. 4 ust. 1 pkt. 15,17, art. 5 ust. 4 pkt. 2, art. 11 ust</w:t>
      </w:r>
      <w:r>
        <w:t>. 1 pkt. 1, art. 13 ustawy z dnia 24 kwietnia 2003 r. o działalności pożytku publicznego i o wolontariacie (Dz.U. z 2020 r. poz. 1057, z 2021 r. poz. 1038), w związku z Uchwałą Nr XXI/271/2020 Rady Gminy Wejherowo z dnia 25 listopada 2020 roku w sprawie uc</w:t>
      </w:r>
      <w:r>
        <w:t>hwalenia rocznego programu współpracy Gminy Wejherowo z organizacjami pozarządowymi oraz podmiotami, o których mowa w art. 3 ust. 3 ustawy z dnia 24 kwietnia 2003 r. o działalności pożytku publicznego i o wolontariacie na 2021 rok oraz zarządzenia Wójta Gm</w:t>
      </w:r>
      <w:r>
        <w:t>iny Wejherowo Nr 58/2021 z dnia 27.05.2021 roku w sprawie ogłoszenia otwartego konkursu ofert na realizację zadań publicznych Gminy Wejherowo z zakresu wypoczynku letniego dzieci i młodzieży oraz wspierania i upowszechniania kultury fizycznej i sportu w 20</w:t>
      </w:r>
      <w:r>
        <w:t>21 roku, zarządza się, co następuje:</w:t>
      </w:r>
    </w:p>
    <w:p w:rsidR="00A77B3E" w:rsidRDefault="00237DEA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 xml:space="preserve">Ogłasza się wyniki otwartego konkursu ofert na realizację zadań publicznych Gminy Wejherowo               z zakresu wypoczynku letniego dzieci i młodzieży oraz wspierania i upowszechniania kultury fizycznej     </w:t>
      </w:r>
      <w:r>
        <w:t xml:space="preserve">     i sportu w 2021 roku.</w:t>
      </w:r>
    </w:p>
    <w:p w:rsidR="00A77B3E" w:rsidRDefault="00237DEA">
      <w:pPr>
        <w:keepLines/>
        <w:spacing w:before="120" w:after="120"/>
        <w:ind w:firstLine="340"/>
      </w:pPr>
      <w:r>
        <w:t>2. </w:t>
      </w:r>
      <w:r>
        <w:t>Wykaz stowarzyszeń, których oferty zostały wybrane w postępowaniu konkursowym wraz z kwotami dotacji stanowią załączniki do niniejszego zarządzenia, w tym:</w:t>
      </w:r>
    </w:p>
    <w:p w:rsidR="00A77B3E" w:rsidRDefault="00237DEA">
      <w:pPr>
        <w:spacing w:before="120" w:after="120"/>
        <w:ind w:left="340" w:hanging="227"/>
      </w:pPr>
      <w:r>
        <w:t>1) </w:t>
      </w:r>
      <w:r>
        <w:t>załącznik nr 1 - wypoczynek letni dzieci i młodzieży;</w:t>
      </w:r>
    </w:p>
    <w:p w:rsidR="00A77B3E" w:rsidRDefault="00237DEA">
      <w:pPr>
        <w:spacing w:before="120" w:after="120"/>
        <w:ind w:left="340" w:hanging="227"/>
      </w:pPr>
      <w:r>
        <w:t>2) </w:t>
      </w:r>
      <w:r>
        <w:t xml:space="preserve">załącznik </w:t>
      </w:r>
      <w:r>
        <w:t>nr 2 - wspieranie i upowszechnianie kultury fizycznej i sportu</w:t>
      </w:r>
    </w:p>
    <w:p w:rsidR="00A77B3E" w:rsidRDefault="00237DEA">
      <w:pPr>
        <w:keepLines/>
        <w:spacing w:before="120" w:after="120"/>
        <w:ind w:firstLine="340"/>
      </w:pPr>
      <w:r>
        <w:t>3. </w:t>
      </w:r>
      <w:r>
        <w:t>Oferty spełniły wymogi określone w ustawie o działalności pożytku publicznego i o wolontariacie oraz warunki i kryteria ogłoszonego konkursu.</w:t>
      </w:r>
    </w:p>
    <w:p w:rsidR="00A77B3E" w:rsidRDefault="00237DEA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Kierowni</w:t>
      </w:r>
      <w:r>
        <w:t>kowi Referatu Oświaty i Spraw Społecznych.</w:t>
      </w:r>
    </w:p>
    <w:p w:rsidR="00A77B3E" w:rsidRDefault="00237DEA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podlega ogłoszeniu w Biuletynie Informacji Publicznej Urzędu Gminy Wejherowo, na stronie internetowej www.ugwejherowo.pl oraz tablicy ogłoszeń w siedzibie Urzędu Gminy Wejherowo.</w:t>
      </w:r>
    </w:p>
    <w:p w:rsidR="00A77B3E" w:rsidRDefault="00237DEA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Zarządzenie </w:t>
      </w:r>
      <w:r>
        <w:t>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112E9E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112E9E" w:rsidRDefault="009B3CC9">
            <w:pPr>
              <w:jc w:val="center"/>
            </w:pPr>
            <w:r>
              <w:t>Wójt</w:t>
            </w:r>
            <w:r w:rsidR="00237DEA">
              <w:t xml:space="preserve"> Gminy Wejherowo</w:t>
            </w:r>
          </w:p>
          <w:p w:rsidR="00694D6D" w:rsidRDefault="00694D6D">
            <w:pPr>
              <w:jc w:val="center"/>
            </w:pPr>
            <w:bookmarkStart w:id="0" w:name="_GoBack"/>
            <w:bookmarkEnd w:id="0"/>
          </w:p>
          <w:p w:rsidR="00112E9E" w:rsidRDefault="00237DEA">
            <w:pPr>
              <w:jc w:val="center"/>
            </w:pPr>
            <w:r>
              <w:t xml:space="preserve">Przemysław </w:t>
            </w:r>
            <w:proofErr w:type="spellStart"/>
            <w:r>
              <w:t>Kiedrowski</w:t>
            </w:r>
            <w:proofErr w:type="spellEnd"/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694D6D" w:rsidRDefault="00237DEA">
      <w:pPr>
        <w:spacing w:before="120" w:after="120" w:line="360" w:lineRule="auto"/>
        <w:ind w:left="5655"/>
        <w:jc w:val="left"/>
        <w:rPr>
          <w:szCs w:val="22"/>
        </w:rPr>
      </w:pPr>
      <w:r w:rsidRPr="00694D6D">
        <w:rPr>
          <w:szCs w:val="22"/>
        </w:rPr>
        <w:lastRenderedPageBreak/>
        <w:fldChar w:fldCharType="begin"/>
      </w:r>
      <w:r w:rsidRPr="00694D6D">
        <w:rPr>
          <w:szCs w:val="22"/>
        </w:rPr>
        <w:fldChar w:fldCharType="end"/>
      </w:r>
      <w:r w:rsidRPr="00694D6D">
        <w:rPr>
          <w:szCs w:val="22"/>
        </w:rPr>
        <w:t>Załącznik Nr 1 do</w:t>
      </w:r>
      <w:r w:rsidRPr="00694D6D">
        <w:rPr>
          <w:szCs w:val="22"/>
        </w:rPr>
        <w:t xml:space="preserve"> zarządzenia Nr 78/2021</w:t>
      </w:r>
      <w:r w:rsidRPr="00694D6D">
        <w:rPr>
          <w:szCs w:val="22"/>
        </w:rPr>
        <w:br/>
        <w:t>Wójta Gminy</w:t>
      </w:r>
      <w:r w:rsidR="009B3CC9" w:rsidRPr="00694D6D">
        <w:rPr>
          <w:szCs w:val="22"/>
        </w:rPr>
        <w:t xml:space="preserve"> Wejherowo</w:t>
      </w:r>
      <w:r w:rsidR="009B3CC9" w:rsidRPr="00694D6D">
        <w:rPr>
          <w:szCs w:val="22"/>
        </w:rPr>
        <w:br/>
        <w:t>z dnia 25.06.2021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488"/>
        <w:gridCol w:w="3060"/>
        <w:gridCol w:w="2244"/>
      </w:tblGrid>
      <w:tr w:rsidR="00112E9E" w:rsidRPr="00694D6D">
        <w:trPr>
          <w:trHeight w:val="255"/>
        </w:trPr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Wypoczynek letni dzieci i młodzieży</w:t>
            </w:r>
          </w:p>
        </w:tc>
      </w:tr>
      <w:tr w:rsidR="00112E9E" w:rsidRPr="00694D6D">
        <w:trPr>
          <w:trHeight w:val="25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Lp.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Stowarzyszenie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Nazwa zadania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Kwota przyznanej dotacji na 2021 rok</w:t>
            </w:r>
          </w:p>
        </w:tc>
      </w:tr>
      <w:tr w:rsidR="00112E9E" w:rsidRPr="00694D6D">
        <w:trPr>
          <w:trHeight w:val="82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Ochotnicza Straż Pożarna w Gościcinie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"Obóz wypoczynkowo - szkoleniowy dzieci</w:t>
            </w:r>
            <w:r w:rsidRPr="00694D6D">
              <w:rPr>
                <w:szCs w:val="22"/>
              </w:rPr>
              <w:t xml:space="preserve"> i młodzieży Młodzieżowych Drużyn Pożarniczych Ochotniczych Straży Pożarnych"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7 000,00 zł</w:t>
            </w:r>
          </w:p>
        </w:tc>
      </w:tr>
      <w:tr w:rsidR="00112E9E" w:rsidRPr="00694D6D">
        <w:trPr>
          <w:trHeight w:val="717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Kolegium Zakonu Pijarów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"Letni wypoczynek dzieci i młodzieży z terenu gminy Wejherowo"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15 000,00 zł</w:t>
            </w:r>
          </w:p>
        </w:tc>
      </w:tr>
      <w:tr w:rsidR="00112E9E" w:rsidRPr="00694D6D">
        <w:trPr>
          <w:trHeight w:val="1216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Fundacja Pomocy </w:t>
            </w:r>
            <w:proofErr w:type="spellStart"/>
            <w:r w:rsidRPr="00694D6D">
              <w:rPr>
                <w:szCs w:val="22"/>
              </w:rPr>
              <w:t>Tleniak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"Wypoczynek letni dla </w:t>
            </w:r>
            <w:r w:rsidRPr="00694D6D">
              <w:rPr>
                <w:szCs w:val="22"/>
              </w:rPr>
              <w:t>dzieci z sołectwa Orle„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660,00 zł</w:t>
            </w:r>
          </w:p>
        </w:tc>
      </w:tr>
      <w:tr w:rsidR="00112E9E" w:rsidRPr="00694D6D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Katolicki Klub Sportowy Orle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"Rowerem ku przygodzie - cykl rajdów rowerowych dla dzieci i młodzieży"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9B3CC9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950</w:t>
            </w:r>
            <w:r w:rsidR="00237DEA" w:rsidRPr="00694D6D">
              <w:rPr>
                <w:b/>
                <w:szCs w:val="22"/>
              </w:rPr>
              <w:t>,00 zł</w:t>
            </w:r>
          </w:p>
        </w:tc>
      </w:tr>
      <w:tr w:rsidR="00112E9E" w:rsidRPr="00694D6D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Katolicki Klub Sportowy Orle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"</w:t>
            </w:r>
            <w:r w:rsidR="009B3CC9" w:rsidRPr="00694D6D">
              <w:rPr>
                <w:szCs w:val="22"/>
              </w:rPr>
              <w:t>Futbolowe lato - aktywny wypocz</w:t>
            </w:r>
            <w:r w:rsidRPr="00694D6D">
              <w:rPr>
                <w:szCs w:val="22"/>
              </w:rPr>
              <w:t>ynek dzieci z sołectwa Orle„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 xml:space="preserve">1 390,00 </w:t>
            </w:r>
            <w:r w:rsidRPr="00694D6D">
              <w:rPr>
                <w:b/>
                <w:szCs w:val="22"/>
              </w:rPr>
              <w:t>zł</w:t>
            </w:r>
          </w:p>
        </w:tc>
      </w:tr>
      <w:tr w:rsidR="00112E9E" w:rsidRPr="00694D6D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Gminny Klub Piłkarski </w:t>
            </w:r>
            <w:proofErr w:type="spellStart"/>
            <w:r w:rsidRPr="00694D6D">
              <w:rPr>
                <w:szCs w:val="22"/>
              </w:rPr>
              <w:t>Barca</w:t>
            </w:r>
            <w:proofErr w:type="spellEnd"/>
            <w:r w:rsidRPr="00694D6D">
              <w:rPr>
                <w:szCs w:val="22"/>
              </w:rPr>
              <w:t xml:space="preserve"> Bolszewo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"Wsparcie działań z zakresu wypoczynku dzieci i młodzieży z Gminy Wejherowo - drużyna młodsza Młodzik D1"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3 000,00 zł</w:t>
            </w:r>
          </w:p>
        </w:tc>
      </w:tr>
      <w:tr w:rsidR="00112E9E" w:rsidRPr="00694D6D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Gminny Klub Piłkarski </w:t>
            </w:r>
            <w:proofErr w:type="spellStart"/>
            <w:r w:rsidRPr="00694D6D">
              <w:rPr>
                <w:szCs w:val="22"/>
              </w:rPr>
              <w:t>Barca</w:t>
            </w:r>
            <w:proofErr w:type="spellEnd"/>
            <w:r w:rsidRPr="00694D6D">
              <w:rPr>
                <w:szCs w:val="22"/>
              </w:rPr>
              <w:t xml:space="preserve">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"Wsparcie działań z zakresu wypoczynku letniego </w:t>
            </w:r>
            <w:r w:rsidRPr="00694D6D">
              <w:rPr>
                <w:szCs w:val="22"/>
              </w:rPr>
              <w:t>dzieci i młodzieży z Gminy Wejherowo - drużyna starsza Trampkarz C2"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694D6D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 xml:space="preserve">3 </w:t>
            </w:r>
            <w:r w:rsidR="00237DEA" w:rsidRPr="00694D6D">
              <w:rPr>
                <w:b/>
                <w:szCs w:val="22"/>
              </w:rPr>
              <w:t>000,00 zł</w:t>
            </w:r>
          </w:p>
        </w:tc>
      </w:tr>
      <w:tr w:rsidR="00112E9E" w:rsidRPr="00694D6D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Akademia Piłkarska </w:t>
            </w:r>
            <w:proofErr w:type="spellStart"/>
            <w:r w:rsidRPr="00694D6D">
              <w:rPr>
                <w:szCs w:val="22"/>
              </w:rPr>
              <w:t>Cassubian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"Wsparcie wyjazdu na obóz sportowy 3 grup szkoleniowych z klubu AP </w:t>
            </w:r>
            <w:proofErr w:type="spellStart"/>
            <w:r w:rsidRPr="00694D6D">
              <w:rPr>
                <w:szCs w:val="22"/>
              </w:rPr>
              <w:t>Cassubian</w:t>
            </w:r>
            <w:proofErr w:type="spellEnd"/>
            <w:r w:rsidRPr="00694D6D">
              <w:rPr>
                <w:szCs w:val="22"/>
              </w:rPr>
              <w:t>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5 000,00 zł</w:t>
            </w:r>
          </w:p>
        </w:tc>
      </w:tr>
      <w:tr w:rsidR="00112E9E" w:rsidRPr="00694D6D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Akademia Piłkarska </w:t>
            </w:r>
            <w:proofErr w:type="spellStart"/>
            <w:r w:rsidRPr="00694D6D">
              <w:rPr>
                <w:szCs w:val="22"/>
              </w:rPr>
              <w:t>Cassubian</w:t>
            </w:r>
            <w:proofErr w:type="spellEnd"/>
            <w:r w:rsidRPr="00694D6D">
              <w:rPr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szCs w:val="22"/>
              </w:rPr>
              <w:t xml:space="preserve">"Wsparcie </w:t>
            </w:r>
            <w:r w:rsidRPr="00694D6D">
              <w:rPr>
                <w:szCs w:val="22"/>
              </w:rPr>
              <w:t>półkolonii sportowych dla dzieci z Gminy Wejherowo"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694D6D" w:rsidRDefault="00237DEA">
            <w:pPr>
              <w:jc w:val="center"/>
              <w:rPr>
                <w:szCs w:val="22"/>
              </w:rPr>
            </w:pPr>
            <w:r w:rsidRPr="00694D6D">
              <w:rPr>
                <w:b/>
                <w:szCs w:val="22"/>
              </w:rPr>
              <w:t>4 000,00 zł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237DEA">
      <w:pPr>
        <w:spacing w:before="120" w:after="120" w:line="360" w:lineRule="auto"/>
        <w:ind w:left="5655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78/2021</w:t>
      </w:r>
      <w:r>
        <w:br/>
        <w:t>Wójta Gminy Wejherowo</w:t>
      </w:r>
      <w:r>
        <w:br/>
        <w:t>z dnia 25.06.2021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488"/>
        <w:gridCol w:w="3060"/>
        <w:gridCol w:w="2244"/>
      </w:tblGrid>
      <w:tr w:rsidR="00112E9E">
        <w:trPr>
          <w:trHeight w:val="255"/>
        </w:trPr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 xml:space="preserve">Wspieranie i upowszechnianie kultury fizycznej i sportu </w:t>
            </w:r>
          </w:p>
        </w:tc>
      </w:tr>
      <w:tr w:rsidR="00112E9E">
        <w:trPr>
          <w:trHeight w:val="25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Lp.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Stowarzyszenie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Nazwa zadania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Kwota przyznanej  dotacji na 2021 rok</w:t>
            </w:r>
          </w:p>
        </w:tc>
      </w:tr>
      <w:tr w:rsidR="00112E9E">
        <w:trPr>
          <w:trHeight w:val="82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 xml:space="preserve">Gminny Klub Piłkarski </w:t>
            </w:r>
            <w:proofErr w:type="spellStart"/>
            <w:r>
              <w:t>Barca</w:t>
            </w:r>
            <w:proofErr w:type="spellEnd"/>
            <w:r>
              <w:t xml:space="preserve"> Bolszewo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37DEA">
            <w:pPr>
              <w:jc w:val="center"/>
            </w:pPr>
            <w:r>
              <w:t xml:space="preserve">"Wsparcie  i upowszechnianie działań z zakresu szkolenia seniorów oraz udział w B - </w:t>
            </w:r>
            <w:r>
              <w:t xml:space="preserve">klasie Polskiego Związku </w:t>
            </w:r>
            <w:proofErr w:type="spellStart"/>
            <w:r>
              <w:t>Piłi</w:t>
            </w:r>
            <w:proofErr w:type="spellEnd"/>
            <w:r>
              <w:t xml:space="preserve"> Nożnej w sezonie 2021/2022"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rPr>
                <w:b/>
              </w:rPr>
              <w:t>5 600,00 zł</w:t>
            </w:r>
          </w:p>
        </w:tc>
      </w:tr>
      <w:tr w:rsidR="00112E9E">
        <w:trPr>
          <w:trHeight w:val="62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37DEA">
            <w:pPr>
              <w:jc w:val="center"/>
            </w:pPr>
            <w:r>
              <w:t xml:space="preserve">Fundacja Pomocy </w:t>
            </w:r>
            <w:proofErr w:type="spellStart"/>
            <w:r>
              <w:t>Tleniak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37DEA">
            <w:pPr>
              <w:jc w:val="center"/>
            </w:pPr>
            <w:r>
              <w:t>"Sport i rekreacja dla dzieci, młodzieży oraz ich rodziców/opiekunów z gminy Wejherowo"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rPr>
                <w:b/>
              </w:rPr>
              <w:t>1 920,00 zł</w:t>
            </w:r>
          </w:p>
        </w:tc>
      </w:tr>
      <w:tr w:rsidR="00112E9E">
        <w:trPr>
          <w:trHeight w:val="72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37DEA">
            <w:pPr>
              <w:jc w:val="center"/>
            </w:pPr>
            <w:r>
              <w:t xml:space="preserve">Akademia Piłkarska </w:t>
            </w:r>
            <w:proofErr w:type="spellStart"/>
            <w:r>
              <w:t>Cassubian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37DEA">
            <w:pPr>
              <w:jc w:val="center"/>
            </w:pPr>
            <w:r>
              <w:t xml:space="preserve">"Aktywne wakacje z AP </w:t>
            </w:r>
            <w:proofErr w:type="spellStart"/>
            <w:r>
              <w:t>Cassubian</w:t>
            </w:r>
            <w:proofErr w:type="spellEnd"/>
            <w:r>
              <w:t>„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37DEA">
            <w:pPr>
              <w:jc w:val="center"/>
            </w:pPr>
            <w:r>
              <w:rPr>
                <w:b/>
              </w:rPr>
              <w:t>4 000,00 zł</w:t>
            </w:r>
          </w:p>
        </w:tc>
      </w:tr>
    </w:tbl>
    <w:p w:rsidR="00A77B3E" w:rsidRDefault="00A77B3E"/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EA" w:rsidRDefault="00237DEA">
      <w:r>
        <w:separator/>
      </w:r>
    </w:p>
  </w:endnote>
  <w:endnote w:type="continuationSeparator" w:id="0">
    <w:p w:rsidR="00237DEA" w:rsidRDefault="002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12E9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12E9E" w:rsidRDefault="00237DEA">
          <w:pPr>
            <w:jc w:val="left"/>
            <w:rPr>
              <w:sz w:val="18"/>
            </w:rPr>
          </w:pPr>
          <w:r>
            <w:rPr>
              <w:sz w:val="18"/>
            </w:rPr>
            <w:t>Id: 48262AC9-FA2C-465A-9EEB-830D7C4AF035.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12E9E" w:rsidRDefault="00237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2899">
            <w:rPr>
              <w:sz w:val="18"/>
            </w:rPr>
            <w:fldChar w:fldCharType="separate"/>
          </w:r>
          <w:r w:rsidR="00694D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12E9E" w:rsidRDefault="00112E9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12E9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12E9E" w:rsidRDefault="00237DEA">
          <w:pPr>
            <w:jc w:val="left"/>
            <w:rPr>
              <w:sz w:val="18"/>
            </w:rPr>
          </w:pPr>
          <w:r>
            <w:rPr>
              <w:sz w:val="18"/>
            </w:rPr>
            <w:t>Id: 48262AC9-FA2C-465A-9EEB-830D7C4AF035.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12E9E" w:rsidRDefault="00237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2899">
            <w:rPr>
              <w:sz w:val="18"/>
            </w:rPr>
            <w:fldChar w:fldCharType="separate"/>
          </w:r>
          <w:r w:rsidR="00694D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12E9E" w:rsidRDefault="00112E9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12E9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12E9E" w:rsidRDefault="00237DEA">
          <w:pPr>
            <w:jc w:val="left"/>
            <w:rPr>
              <w:sz w:val="18"/>
            </w:rPr>
          </w:pPr>
          <w:r>
            <w:rPr>
              <w:sz w:val="18"/>
            </w:rPr>
            <w:t>Id: 48262AC9-FA2C-465A-9EEB-830D7C4AF035.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12E9E" w:rsidRDefault="00237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22899">
            <w:rPr>
              <w:sz w:val="18"/>
            </w:rPr>
            <w:fldChar w:fldCharType="separate"/>
          </w:r>
          <w:r w:rsidR="00694D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12E9E" w:rsidRDefault="00112E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EA" w:rsidRDefault="00237DEA">
      <w:r>
        <w:separator/>
      </w:r>
    </w:p>
  </w:footnote>
  <w:footnote w:type="continuationSeparator" w:id="0">
    <w:p w:rsidR="00237DEA" w:rsidRDefault="0023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2E9E"/>
    <w:rsid w:val="00237DEA"/>
    <w:rsid w:val="00694D6D"/>
    <w:rsid w:val="009B3CC9"/>
    <w:rsid w:val="00A77B3E"/>
    <w:rsid w:val="00CA2A55"/>
    <w:rsid w:val="00E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22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2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22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2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78/2021</vt:lpstr>
      <vt:lpstr/>
    </vt:vector>
  </TitlesOfParts>
  <Company>Wójt Gminy Wejherowo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78/2021</dc:title>
  <dc:subject>w sprawie rozstrzygnięcia otwartego konkursu ofert na realizację zadań publicznych Gminy Wejherowo z^zakresu wypoczynku letniego dzieci i młodzieży oraz wspierania i^upowszechniania kultury fizycznej i^sportu w^2021 roku.</dc:subject>
  <dc:creator>Użytkownik</dc:creator>
  <cp:lastModifiedBy>Użytkownik</cp:lastModifiedBy>
  <cp:revision>2</cp:revision>
  <cp:lastPrinted>2021-06-25T10:38:00Z</cp:lastPrinted>
  <dcterms:created xsi:type="dcterms:W3CDTF">2021-06-25T10:48:00Z</dcterms:created>
  <dcterms:modified xsi:type="dcterms:W3CDTF">2021-06-25T10:48:00Z</dcterms:modified>
  <cp:category>Akt prawny</cp:category>
</cp:coreProperties>
</file>